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4E" w:rsidRPr="004160B9" w:rsidRDefault="004D7B4E" w:rsidP="004D7B4E">
      <w:pPr>
        <w:spacing w:after="0" w:line="240" w:lineRule="auto"/>
        <w:ind w:left="-851" w:right="-284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7B4E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поведения в условиях аномальной жары</w:t>
      </w:r>
    </w:p>
    <w:p w:rsidR="004D7B4E" w:rsidRPr="004D7B4E" w:rsidRDefault="004D7B4E" w:rsidP="004D7B4E">
      <w:pPr>
        <w:spacing w:after="0" w:line="240" w:lineRule="auto"/>
        <w:ind w:left="-851" w:right="-284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7B4E" w:rsidRPr="004D7B4E" w:rsidRDefault="004D7B4E" w:rsidP="004D7B4E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B4E">
        <w:rPr>
          <w:rFonts w:ascii="Times New Roman" w:eastAsia="Times New Roman" w:hAnsi="Times New Roman" w:cs="Times New Roman"/>
          <w:sz w:val="24"/>
          <w:szCs w:val="24"/>
        </w:rPr>
        <w:t>В жаркие дни носить легкую, свободную одежду из натуральных тканей свободного кроя, обязательно надевать легкие головные уборы и носить с собой бутылочку с водой. В дни с повышенной температурой воздуха (выше 28 С) не выходить на улицу без особой необходимости, особенно в период максимальной солнечной активности (с 11 до 17 часов).</w:t>
      </w:r>
    </w:p>
    <w:p w:rsidR="004D7B4E" w:rsidRPr="004D7B4E" w:rsidRDefault="004D7B4E" w:rsidP="004D7B4E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B4E">
        <w:rPr>
          <w:rFonts w:ascii="Times New Roman" w:eastAsia="Times New Roman" w:hAnsi="Times New Roman" w:cs="Times New Roman"/>
          <w:sz w:val="24"/>
          <w:szCs w:val="24"/>
        </w:rPr>
        <w:t>В помещении с кондиционером не устанавливать температуру ниже +23 - +25 С. Резкий перепад температуры при выходе на улицу намного вреднее постоянной летней жары. Если приходится проводить много времени в кондиционируемом помещении, постарайтесь расположиться так, чтобы поток холодного воздуха не дул прямо на вас. Обычно в кондиционерах обитает масса бактерий, и их воздействие вместе с холодным воздухом приводят к обострению хронических бронхитов и развитию пневмонии. Если кондиционер в квартире или рабочем кабинете отсутствует, можно охладить воздух, используя емкость с водой, которая ставится перед вентилятором. Вода под действием напора теплого воздуха испаряется, охлаждая помещение на 2-3 градуса.</w:t>
      </w:r>
    </w:p>
    <w:p w:rsidR="004D7B4E" w:rsidRPr="004D7B4E" w:rsidRDefault="004D7B4E" w:rsidP="004D7B4E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B4E">
        <w:rPr>
          <w:rFonts w:ascii="Times New Roman" w:eastAsia="Times New Roman" w:hAnsi="Times New Roman" w:cs="Times New Roman"/>
          <w:sz w:val="24"/>
          <w:szCs w:val="24"/>
        </w:rPr>
        <w:t>В жаркую погоду исключить из своего рациона жирные, жареные и сладкие блюда. В меню должна быть легкая пища – овощи, фрукты, отварная или тушеная рыба, курица, холодные супы и окрошки. Помните о правилах санитарной гигиены – тщательно мойте овощи и фрукты проточной водой, мясо, рыбу обязательно проваривайте.</w:t>
      </w:r>
    </w:p>
    <w:p w:rsidR="004D7B4E" w:rsidRPr="004D7B4E" w:rsidRDefault="004D7B4E" w:rsidP="004D7B4E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B4E">
        <w:rPr>
          <w:rFonts w:ascii="Times New Roman" w:eastAsia="Times New Roman" w:hAnsi="Times New Roman" w:cs="Times New Roman"/>
          <w:sz w:val="24"/>
          <w:szCs w:val="24"/>
        </w:rPr>
        <w:t>Для защиты организма от обезвоживания необходимо больше пить – не менее 1,5 – 3 литров в день. Обычно мы выпиваем около полутора литров жидкости в день. Но в жару объем ежедневно употребляемой жидкости надо увеличить примерно в три раза, при этом предпочтение стоит отдавать не нектарам или сладкой газировке, а обыкновенной питьевой воде. Когда человек пьёт часто и понемногу, снижается риск сгущения крови и, следовательно, теплового удара. Не стоит дожидаться сигнала жажды. Постепенное возмещение потерянной в жару жидкости даёт гораздо более ощутимый профилактический эффект и благотворно влияет на организм. Основной объем (до двух литров жидкости в разном виде) лучше употребить в утренние или вечерние часы, чтобы организм смог запастись влагой. Следует обратить внимание на то, чтобы вода не была холодной, так как в жару увеличивается риск заболеть ангиной и ОРЗ. Не рекомендуется употреблять алкогольные напитки (в том числе и пиво) которые не только не утоляют жажду, но и замедляют обменные процессы в организме.</w:t>
      </w:r>
    </w:p>
    <w:p w:rsidR="004160B9" w:rsidRDefault="004160B9" w:rsidP="004D7B4E">
      <w:pPr>
        <w:spacing w:after="0" w:line="240" w:lineRule="auto"/>
        <w:ind w:left="-851" w:right="-28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7B4E" w:rsidRDefault="004D7B4E" w:rsidP="004D7B4E">
      <w:pPr>
        <w:spacing w:after="0" w:line="240" w:lineRule="auto"/>
        <w:ind w:left="-851" w:right="-28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60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возможности чаще принимайте водные процедуры. </w:t>
      </w:r>
    </w:p>
    <w:p w:rsidR="004160B9" w:rsidRPr="004D7B4E" w:rsidRDefault="004160B9" w:rsidP="004D7B4E">
      <w:pPr>
        <w:spacing w:after="0" w:line="240" w:lineRule="auto"/>
        <w:ind w:left="-851" w:right="-284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7B4E" w:rsidRPr="004D7B4E" w:rsidRDefault="004D7B4E" w:rsidP="004D7B4E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B4E">
        <w:rPr>
          <w:rFonts w:ascii="Times New Roman" w:eastAsia="Times New Roman" w:hAnsi="Times New Roman" w:cs="Times New Roman"/>
          <w:sz w:val="24"/>
          <w:szCs w:val="24"/>
        </w:rPr>
        <w:t>В условиях жары кожа становится важным дополнительным органом дыхания. Регулярное очищение позволяет коже дышать намного эффективнее. Вода должна быть комнатной температуры, приятной для тела. А попытка охладиться ледяной водой — самый короткий путь к пневмонии, которая развивается из-за резкой смены температур.</w:t>
      </w:r>
    </w:p>
    <w:p w:rsidR="004D7B4E" w:rsidRPr="004D7B4E" w:rsidRDefault="004D7B4E" w:rsidP="004D7B4E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B4E">
        <w:rPr>
          <w:rFonts w:ascii="Times New Roman" w:eastAsia="Times New Roman" w:hAnsi="Times New Roman" w:cs="Times New Roman"/>
          <w:sz w:val="24"/>
          <w:szCs w:val="24"/>
        </w:rPr>
        <w:t>Людям, страдающим сердечно – сосудистыми, онкологическими заболеваниями, болезнями органов дыхания, всем у кого есть хронические заболевания, необходимо проконсультироваться с лечащим врачом по вопросам предупреждения обострений этих заболеваний и их осложнений. Дома храните лекарства при температуре не выше 25 градусов</w:t>
      </w:r>
      <w:proofErr w:type="gramStart"/>
      <w:r w:rsidRPr="004D7B4E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4D7B4E">
        <w:rPr>
          <w:rFonts w:ascii="Times New Roman" w:eastAsia="Times New Roman" w:hAnsi="Times New Roman" w:cs="Times New Roman"/>
          <w:sz w:val="24"/>
          <w:szCs w:val="24"/>
        </w:rPr>
        <w:t xml:space="preserve"> или в холодильнике (соблюдайте условия хранения, указанные в инструкции или на упаковке).</w:t>
      </w:r>
    </w:p>
    <w:p w:rsidR="004160B9" w:rsidRDefault="004160B9" w:rsidP="004D7B4E">
      <w:pPr>
        <w:spacing w:after="0" w:line="240" w:lineRule="auto"/>
        <w:ind w:left="-851" w:right="-28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7B4E" w:rsidRDefault="004D7B4E" w:rsidP="004D7B4E">
      <w:pPr>
        <w:spacing w:after="0" w:line="240" w:lineRule="auto"/>
        <w:ind w:left="-851" w:right="-28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60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Помогайте окружающим </w:t>
      </w:r>
    </w:p>
    <w:p w:rsidR="004160B9" w:rsidRPr="004D7B4E" w:rsidRDefault="004160B9" w:rsidP="004D7B4E">
      <w:pPr>
        <w:spacing w:after="0" w:line="240" w:lineRule="auto"/>
        <w:ind w:left="-851" w:right="-284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7B4E" w:rsidRPr="004D7B4E" w:rsidRDefault="004D7B4E" w:rsidP="004D7B4E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B4E">
        <w:rPr>
          <w:rFonts w:ascii="Times New Roman" w:eastAsia="Times New Roman" w:hAnsi="Times New Roman" w:cs="Times New Roman"/>
          <w:sz w:val="24"/>
          <w:szCs w:val="24"/>
        </w:rPr>
        <w:t>Если кто-то из ваших знакомых подвергается риску для здоровья в связи с аномальной жарой, помогите им получить необходимую помощь и рекомендации. Пожилых и больных одиноко проживающих людей необходимо навещать не реже 1 раза в сутки.</w:t>
      </w:r>
    </w:p>
    <w:p w:rsidR="004D7B4E" w:rsidRPr="004D7B4E" w:rsidRDefault="004D7B4E" w:rsidP="004D7B4E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B4E">
        <w:rPr>
          <w:rFonts w:ascii="Times New Roman" w:eastAsia="Times New Roman" w:hAnsi="Times New Roman" w:cs="Times New Roman"/>
          <w:sz w:val="24"/>
          <w:szCs w:val="24"/>
        </w:rPr>
        <w:t>Здоровые люди тоже должны позаботиться о своем здоровье и соблюдать правила поведения в жаркие дни во избежание тепловых и солнечных ударов, повышения артериального давления и др. Избегайте интенсивной физической нагрузки.</w:t>
      </w:r>
    </w:p>
    <w:p w:rsidR="004D7B4E" w:rsidRPr="004D7B4E" w:rsidRDefault="004D7B4E" w:rsidP="004D7B4E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B4E">
        <w:rPr>
          <w:rFonts w:ascii="Times New Roman" w:eastAsia="Times New Roman" w:hAnsi="Times New Roman" w:cs="Times New Roman"/>
          <w:sz w:val="24"/>
          <w:szCs w:val="24"/>
        </w:rPr>
        <w:t>Особое внимание в жару - детям! Детский организм особо чувствителен к повышенной температуре окружающей среды. Не оставляйте ни в коем случае даже ненадолго детей в закрытом транспорте одних, высокая температура может спровоцировать тепловой удар.</w:t>
      </w:r>
    </w:p>
    <w:p w:rsidR="004D7B4E" w:rsidRPr="004D7B4E" w:rsidRDefault="004D7B4E" w:rsidP="004D7B4E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B4E">
        <w:rPr>
          <w:rFonts w:ascii="Times New Roman" w:eastAsia="Times New Roman" w:hAnsi="Times New Roman" w:cs="Times New Roman"/>
          <w:sz w:val="24"/>
          <w:szCs w:val="24"/>
        </w:rPr>
        <w:lastRenderedPageBreak/>
        <w:t>Симптомы перегрева ребенка – покраснение кожи, повышенная температура, вялость, тошнота, беспричинные капризы, частое дыхание с одышкой, судороги и даже обморок. При первых проявлениях этих симптомов с ребенка необходимо снять одежду, уложить в горизонтальное положение, протереть все тело влажной салфеткой или смоченной в воде тканью и обязательно поить каждые 5-10 минут. При потере сознания незамедлительно вызывайте скорую помощь.</w:t>
      </w:r>
    </w:p>
    <w:p w:rsidR="004D7B4E" w:rsidRPr="004D7B4E" w:rsidRDefault="004D7B4E" w:rsidP="004D7B4E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B4E">
        <w:rPr>
          <w:rFonts w:ascii="Times New Roman" w:eastAsia="Times New Roman" w:hAnsi="Times New Roman" w:cs="Times New Roman"/>
          <w:sz w:val="24"/>
          <w:szCs w:val="24"/>
        </w:rPr>
        <w:t>Все перечисленные симптомы наблюдаются и при тепловом или солнечном ударе у взрослых. Поэтому, пострадавшего необходимо уложить в прохладном месте, на голову – холодный компресс. Если он в сознании, дать ему обильное питье, если нет – приводить в чувство с помощью нашатырного спирта и ждать приезда бригады скорой помощи. ЭТО ВАЖНО!</w:t>
      </w:r>
    </w:p>
    <w:p w:rsidR="004160B9" w:rsidRPr="004160B9" w:rsidRDefault="004160B9" w:rsidP="00725EC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0B9">
        <w:rPr>
          <w:rFonts w:ascii="Times New Roman" w:eastAsia="Times New Roman" w:hAnsi="Times New Roman" w:cs="Times New Roman"/>
          <w:sz w:val="24"/>
          <w:szCs w:val="24"/>
        </w:rPr>
        <w:t>Пребывание на солнце безопасно с утра до 10 часов, вечером после 17 часов.</w:t>
      </w:r>
    </w:p>
    <w:p w:rsidR="004160B9" w:rsidRPr="004160B9" w:rsidRDefault="004160B9" w:rsidP="00725EC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0B9">
        <w:rPr>
          <w:rFonts w:ascii="Times New Roman" w:eastAsia="Times New Roman" w:hAnsi="Times New Roman" w:cs="Times New Roman"/>
          <w:sz w:val="24"/>
          <w:szCs w:val="24"/>
        </w:rPr>
        <w:t>Людям с большим количеством родинок пребывание на солнце лучше сократить.</w:t>
      </w:r>
    </w:p>
    <w:p w:rsidR="004160B9" w:rsidRPr="004160B9" w:rsidRDefault="004160B9" w:rsidP="00725EC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0B9">
        <w:rPr>
          <w:rFonts w:ascii="Times New Roman" w:eastAsia="Times New Roman" w:hAnsi="Times New Roman" w:cs="Times New Roman"/>
          <w:sz w:val="24"/>
          <w:szCs w:val="24"/>
        </w:rPr>
        <w:t>Никогда не допускайте покраснений и солнечных ожогов на коже. Если это произошло, как минимум два дня проведите в тени.</w:t>
      </w:r>
    </w:p>
    <w:p w:rsidR="004160B9" w:rsidRPr="004160B9" w:rsidRDefault="004160B9" w:rsidP="00725EC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0B9">
        <w:rPr>
          <w:rFonts w:ascii="Times New Roman" w:eastAsia="Times New Roman" w:hAnsi="Times New Roman" w:cs="Times New Roman"/>
          <w:sz w:val="24"/>
          <w:szCs w:val="24"/>
        </w:rPr>
        <w:t>Даже молодым и здоровым людям находиться на солнце можно не более полутора-двух часов в день.</w:t>
      </w:r>
    </w:p>
    <w:p w:rsidR="004160B9" w:rsidRPr="004160B9" w:rsidRDefault="004160B9" w:rsidP="00725EC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0B9">
        <w:rPr>
          <w:rFonts w:ascii="Times New Roman" w:eastAsia="Times New Roman" w:hAnsi="Times New Roman" w:cs="Times New Roman"/>
          <w:sz w:val="24"/>
          <w:szCs w:val="24"/>
        </w:rPr>
        <w:t>Грудным детям нельзя находиться на солнце.</w:t>
      </w:r>
    </w:p>
    <w:p w:rsidR="004160B9" w:rsidRPr="004160B9" w:rsidRDefault="004160B9" w:rsidP="00725EC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0B9">
        <w:rPr>
          <w:rFonts w:ascii="Times New Roman" w:eastAsia="Times New Roman" w:hAnsi="Times New Roman" w:cs="Times New Roman"/>
          <w:sz w:val="24"/>
          <w:szCs w:val="24"/>
        </w:rPr>
        <w:t>Одежда не защищает полностью кожу от солнца: хлопок пропускает 6% солнечных лучей, в мокром виде до 20%.</w:t>
      </w:r>
    </w:p>
    <w:p w:rsidR="004160B9" w:rsidRPr="004160B9" w:rsidRDefault="004160B9" w:rsidP="00725EC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0B9">
        <w:rPr>
          <w:rFonts w:ascii="Times New Roman" w:eastAsia="Times New Roman" w:hAnsi="Times New Roman" w:cs="Times New Roman"/>
          <w:sz w:val="24"/>
          <w:szCs w:val="24"/>
        </w:rPr>
        <w:t>Используйте солнцезащитную косметику.</w:t>
      </w:r>
    </w:p>
    <w:p w:rsidR="004160B9" w:rsidRPr="004160B9" w:rsidRDefault="004160B9" w:rsidP="00725EC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0B9">
        <w:rPr>
          <w:rFonts w:ascii="Times New Roman" w:eastAsia="Times New Roman" w:hAnsi="Times New Roman" w:cs="Times New Roman"/>
          <w:sz w:val="24"/>
          <w:szCs w:val="24"/>
        </w:rPr>
        <w:t>Не пользуйтесь при загаре декоративной косметикой, дезодорантами и духами – они могут спровоцировать появление пигментных пятен на коже.</w:t>
      </w:r>
    </w:p>
    <w:p w:rsidR="004160B9" w:rsidRPr="004160B9" w:rsidRDefault="004160B9" w:rsidP="00725EC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0B9">
        <w:rPr>
          <w:rFonts w:ascii="Times New Roman" w:eastAsia="Times New Roman" w:hAnsi="Times New Roman" w:cs="Times New Roman"/>
          <w:sz w:val="24"/>
          <w:szCs w:val="24"/>
        </w:rPr>
        <w:t>После загара: прохладный душ и мягкий массаж с увлажняющим кремом – всё, что нужно позагоравшей коже.</w:t>
      </w:r>
    </w:p>
    <w:p w:rsidR="004160B9" w:rsidRPr="004160B9" w:rsidRDefault="004160B9" w:rsidP="00725EC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0B9">
        <w:rPr>
          <w:rFonts w:ascii="Times New Roman" w:eastAsia="Times New Roman" w:hAnsi="Times New Roman" w:cs="Times New Roman"/>
          <w:sz w:val="24"/>
          <w:szCs w:val="24"/>
        </w:rPr>
        <w:t>Не покупайте продукты с рук – при высокой температуре бактерии размножаются очень быстро, что может привести к тяжелым отравлениям при неправильном хранении продуктов.</w:t>
      </w:r>
    </w:p>
    <w:p w:rsidR="004160B9" w:rsidRPr="004160B9" w:rsidRDefault="004160B9" w:rsidP="00725EC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0B9">
        <w:rPr>
          <w:rFonts w:ascii="Times New Roman" w:eastAsia="Times New Roman" w:hAnsi="Times New Roman" w:cs="Times New Roman"/>
          <w:sz w:val="24"/>
          <w:szCs w:val="24"/>
        </w:rPr>
        <w:t>Сохраняйте эмоциональное спокойствие, т.к. любое перевозбуждение усиливает риск возникновения теплового или солнечного удара.</w:t>
      </w:r>
    </w:p>
    <w:p w:rsidR="004160B9" w:rsidRPr="004160B9" w:rsidRDefault="004160B9" w:rsidP="00725EC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0B9">
        <w:rPr>
          <w:rFonts w:ascii="Times New Roman" w:eastAsia="Times New Roman" w:hAnsi="Times New Roman" w:cs="Times New Roman"/>
          <w:sz w:val="24"/>
          <w:szCs w:val="24"/>
        </w:rPr>
        <w:t>Не рекомендуется заниматься активным спортом при температуре выше +25°С.</w:t>
      </w:r>
    </w:p>
    <w:p w:rsidR="004160B9" w:rsidRPr="004160B9" w:rsidRDefault="004160B9" w:rsidP="00725ECD">
      <w:pPr>
        <w:pStyle w:val="a3"/>
        <w:ind w:left="-284"/>
        <w:jc w:val="both"/>
      </w:pPr>
      <w:r w:rsidRPr="004160B9">
        <w:rPr>
          <w:rStyle w:val="a4"/>
        </w:rPr>
        <w:t>При нахождении на водных объектах рекомендуется:</w:t>
      </w:r>
    </w:p>
    <w:p w:rsidR="004160B9" w:rsidRPr="004160B9" w:rsidRDefault="004160B9" w:rsidP="00725ECD">
      <w:pPr>
        <w:pStyle w:val="a3"/>
        <w:numPr>
          <w:ilvl w:val="0"/>
          <w:numId w:val="1"/>
        </w:numPr>
        <w:tabs>
          <w:tab w:val="clear" w:pos="720"/>
        </w:tabs>
        <w:ind w:left="-851" w:firstLine="567"/>
        <w:jc w:val="both"/>
      </w:pPr>
      <w:r w:rsidRPr="004160B9">
        <w:t>- воздержаться от купания в необорудованных и запрещенных местах.</w:t>
      </w:r>
    </w:p>
    <w:p w:rsidR="004160B9" w:rsidRPr="004160B9" w:rsidRDefault="004160B9" w:rsidP="00725ECD">
      <w:pPr>
        <w:pStyle w:val="a3"/>
        <w:numPr>
          <w:ilvl w:val="0"/>
          <w:numId w:val="1"/>
        </w:numPr>
        <w:tabs>
          <w:tab w:val="clear" w:pos="720"/>
        </w:tabs>
        <w:ind w:left="-851" w:firstLine="567"/>
        <w:jc w:val="both"/>
      </w:pPr>
      <w:r w:rsidRPr="004160B9">
        <w:t>В оборудованных для купания местах рекомендуется:</w:t>
      </w:r>
    </w:p>
    <w:p w:rsidR="004160B9" w:rsidRPr="004160B9" w:rsidRDefault="004160B9" w:rsidP="00725ECD">
      <w:pPr>
        <w:pStyle w:val="a3"/>
        <w:numPr>
          <w:ilvl w:val="0"/>
          <w:numId w:val="1"/>
        </w:numPr>
        <w:tabs>
          <w:tab w:val="clear" w:pos="720"/>
        </w:tabs>
        <w:ind w:left="-851" w:firstLine="567"/>
        <w:jc w:val="both"/>
      </w:pPr>
      <w:r w:rsidRPr="004160B9">
        <w:t>- не купаться и тем более не нырять в незнакомых местах и не заплывать за буйки;</w:t>
      </w:r>
    </w:p>
    <w:p w:rsidR="004160B9" w:rsidRPr="004160B9" w:rsidRDefault="004160B9" w:rsidP="00725ECD">
      <w:pPr>
        <w:pStyle w:val="a3"/>
        <w:numPr>
          <w:ilvl w:val="0"/>
          <w:numId w:val="1"/>
        </w:numPr>
        <w:tabs>
          <w:tab w:val="clear" w:pos="720"/>
        </w:tabs>
        <w:ind w:left="-851" w:firstLine="567"/>
        <w:jc w:val="both"/>
      </w:pPr>
      <w:r w:rsidRPr="004160B9">
        <w:t>- не уплывать на надувных матрасах далеко от берега;</w:t>
      </w:r>
    </w:p>
    <w:p w:rsidR="004160B9" w:rsidRPr="004160B9" w:rsidRDefault="004160B9" w:rsidP="00725ECD">
      <w:pPr>
        <w:pStyle w:val="a3"/>
        <w:numPr>
          <w:ilvl w:val="0"/>
          <w:numId w:val="1"/>
        </w:numPr>
        <w:tabs>
          <w:tab w:val="clear" w:pos="720"/>
        </w:tabs>
        <w:ind w:left="-851" w:firstLine="567"/>
        <w:jc w:val="both"/>
      </w:pPr>
      <w:r w:rsidRPr="004160B9">
        <w:t>- не купаться в нетрезвом виде;</w:t>
      </w:r>
    </w:p>
    <w:p w:rsidR="004160B9" w:rsidRPr="004160B9" w:rsidRDefault="004160B9" w:rsidP="00725ECD">
      <w:pPr>
        <w:pStyle w:val="a3"/>
        <w:numPr>
          <w:ilvl w:val="0"/>
          <w:numId w:val="1"/>
        </w:numPr>
        <w:tabs>
          <w:tab w:val="clear" w:pos="720"/>
        </w:tabs>
        <w:ind w:left="-851" w:firstLine="567"/>
        <w:jc w:val="both"/>
      </w:pPr>
      <w:r w:rsidRPr="004160B9">
        <w:t>- обязательно научить плавать своих детей и не оставлять их без присмотра.</w:t>
      </w:r>
    </w:p>
    <w:p w:rsidR="004160B9" w:rsidRPr="004160B9" w:rsidRDefault="004160B9" w:rsidP="00725ECD">
      <w:pPr>
        <w:pStyle w:val="a3"/>
        <w:numPr>
          <w:ilvl w:val="0"/>
          <w:numId w:val="1"/>
        </w:numPr>
        <w:tabs>
          <w:tab w:val="clear" w:pos="720"/>
        </w:tabs>
        <w:ind w:left="-851" w:firstLine="567"/>
        <w:jc w:val="both"/>
      </w:pPr>
      <w:r w:rsidRPr="004160B9">
        <w:t>Выполняя эти простые рекомендации, даже в условиях аномальной жары можно сохранить свое здоровье и здоровье своих детей и в полной мере насладиться долгожданным и таким коротким летом!</w:t>
      </w:r>
    </w:p>
    <w:p w:rsidR="004160B9" w:rsidRDefault="004160B9" w:rsidP="00725ECD">
      <w:pPr>
        <w:pStyle w:val="a3"/>
        <w:ind w:left="-284"/>
        <w:jc w:val="both"/>
      </w:pPr>
    </w:p>
    <w:p w:rsidR="002058A7" w:rsidRPr="004D7B4E" w:rsidRDefault="002058A7" w:rsidP="00725ECD">
      <w:pPr>
        <w:spacing w:after="0" w:line="240" w:lineRule="auto"/>
        <w:ind w:left="-851" w:right="-284" w:firstLine="567"/>
        <w:jc w:val="both"/>
      </w:pPr>
    </w:p>
    <w:sectPr w:rsidR="002058A7" w:rsidRPr="004D7B4E" w:rsidSect="004D7B4E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7DC"/>
    <w:multiLevelType w:val="multilevel"/>
    <w:tmpl w:val="F526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compat>
    <w:useFELayout/>
  </w:compat>
  <w:rsids>
    <w:rsidRoot w:val="004D7B4E"/>
    <w:rsid w:val="002058A7"/>
    <w:rsid w:val="004160B9"/>
    <w:rsid w:val="004D7B4E"/>
    <w:rsid w:val="00725ECD"/>
    <w:rsid w:val="00C5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57"/>
  </w:style>
  <w:style w:type="paragraph" w:styleId="2">
    <w:name w:val="heading 2"/>
    <w:basedOn w:val="a"/>
    <w:link w:val="20"/>
    <w:uiPriority w:val="9"/>
    <w:qFormat/>
    <w:rsid w:val="004D7B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7B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D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7B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963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2017-06-26T07:15:00Z</cp:lastPrinted>
  <dcterms:created xsi:type="dcterms:W3CDTF">2017-06-26T07:04:00Z</dcterms:created>
  <dcterms:modified xsi:type="dcterms:W3CDTF">2017-06-26T07:15:00Z</dcterms:modified>
</cp:coreProperties>
</file>